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104" w:right="0" w:firstLine="0"/>
        <w:jc w:val="left"/>
        <w:rPr>
          <w:sz w:val="24"/>
        </w:rPr>
      </w:pPr>
      <w:r>
        <w:rPr>
          <w:color w:val="231F20"/>
          <w:sz w:val="24"/>
        </w:rPr>
        <w:t>附件</w:t>
      </w:r>
    </w:p>
    <w:p>
      <w:pPr>
        <w:pStyle w:val="2"/>
        <w:ind w:firstLine="0"/>
        <w:jc w:val="center"/>
      </w:pPr>
      <w:r>
        <w:rPr>
          <w:color w:val="231F20"/>
        </w:rPr>
        <w:t>2018 年度中国内燃机工业统计先进工作者名单</w:t>
      </w:r>
    </w:p>
    <w:p>
      <w:pPr>
        <w:pStyle w:val="3"/>
        <w:spacing w:before="11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162560</wp:posOffset>
                </wp:positionV>
                <wp:extent cx="3270885" cy="328295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5122" w:type="dxa"/>
                              <w:tblInd w:w="7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6"/>
                              <w:gridCol w:w="1174"/>
                              <w:gridCol w:w="338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6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23"/>
                                    <w:ind w:left="10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spacing w:before="123"/>
                                    <w:ind w:left="9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先进工作者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spacing w:before="123"/>
                                    <w:ind w:left="109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所在单位名称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15pt;margin-top:12.8pt;height:25.85pt;width:257.55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o1AwO9gAAAAI&#10;AQAADwAAAGRycy9kb3ducmV2LnhtbE2PzU7DMBCE70i8g7VI3KjdFBIasqkQghMSIg0Hjk68TaLG&#10;6xC7P7w95gTH0Yxmvik2ZzuKI81+cIywXCgQxK0zA3cIH/XLzT0IHzQbPTomhG/ysCkvLwqdG3fi&#10;io7b0IlYwj7XCH0IUy6lb3uy2i/cRBy9nZutDlHOnTSzPsVyO8pEqVRaPXBc6PVETz21++3BIjx+&#10;cvU8fL0179WuGup6rfg13SNeXy3VA4hA5/AXhl/8iA5lZGrcgY0XI8I6WcUkQnKXgoh+qrJbEA1C&#10;lq1AloX8f6D8AVBLAwQUAAAACACHTuJARJWqAKcBAAAtAwAADgAAAGRycy9lMm9Eb2MueG1srVLB&#10;jhMxDL0j8Q9R7nRmZ1XojjpdCa0WISFAWviANJN0IiVx5GQ70x+AP+DEhTvf1e/ASTtdBDfExXFs&#10;59nvOevbyVm2VxgN+I5fLWrOlJfQG7/r+OdP9y9WnMUkfC8seNXxg4r8dvP82XoMrWpgANsrZATi&#10;YzuGjg8phbaqohyUE3EBQXlKakAnEl1xV/UoRkJ3tmrq+mU1AvYBQaoYKXp3SvJNwddayfRB66gS&#10;sx2n2VKxWOw222qzFu0ORRiMPI8h/mEKJ4ynpheoO5EEe0TzF5QzEiGCTgsJrgKtjVSFA7G5qv9g&#10;8zCIoAoXEieGi0zx/8HK9/uPyEzf8YYzLxyt6Pjt6/H7z+OPL6zJ8owhtlT1EKguTa9hojXP8UjB&#10;zHrS6PJJfBjlSejDRVw1JSYpeN28qlerJWeSctfNqrlZZpjq6XXAmN4ocCw7HUdaXtFU7N/FdCqd&#10;S3IzD/fG2rJA69nY8ZtlsywPLhkCt556ZA6nWbOXpu10JraF/kC87FtPmub/MTs4O9vZeQxodgPN&#10;VdgXSNpJIXD+P3npv99L46dfvv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1AwO9gAAAAIAQAA&#10;DwAAAAAAAAABACAAAAAiAAAAZHJzL2Rvd25yZXYueG1sUEsBAhQAFAAAAAgAh07iQESVqgCnAQAA&#10;LQMAAA4AAAAAAAAAAQAgAAAAJwEAAGRycy9lMm9Eb2MueG1sUEsFBgAAAAAGAAYAWQEAAEAFAAAA&#10;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5122" w:type="dxa"/>
                        <w:tblInd w:w="7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6"/>
                        <w:gridCol w:w="1174"/>
                        <w:gridCol w:w="338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6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spacing w:before="123"/>
                              <w:ind w:left="10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spacing w:before="123"/>
                              <w:ind w:left="9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先进工作者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spacing w:before="123"/>
                              <w:ind w:left="109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所在单位名称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3926205</wp:posOffset>
                </wp:positionH>
                <wp:positionV relativeFrom="paragraph">
                  <wp:posOffset>161925</wp:posOffset>
                </wp:positionV>
                <wp:extent cx="3245485" cy="328295"/>
                <wp:effectExtent l="0" t="0" r="0" b="0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5083" w:type="dxa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7"/>
                              <w:gridCol w:w="1174"/>
                              <w:gridCol w:w="334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6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6"/>
                                    <w:spacing w:before="123"/>
                                    <w:ind w:left="9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spacing w:before="123"/>
                                    <w:ind w:left="9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先进工作者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23"/>
                                    <w:ind w:left="109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所在单位名称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15pt;margin-top:12.75pt;height:25.85pt;width:255.55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ncA3cdkAAAAK&#10;AQAADwAAAGRycy9kb3ducmV2LnhtbE2Py07DMBBF90j8gzVI7KidQNM2xKkQglUlRBoWLJ14mliN&#10;xyF2X3+Pu4Ll6B7de6ZYn+3Ajjh540hCMhPAkFqnDXUSvur3hyUwHxRpNThCCRf0sC5vbwqVa3ei&#10;Co/b0LFYQj5XEvoQxpxz3/ZolZ+5ESlmOzdZFeI5dVxP6hTL7cBTITJulaG40KsRX3ts99uDlfDy&#10;TdWb+floPqtdZep6JWiT7aW8v0vEM7CA5/AHw1U/qkMZnRp3IO3ZICFLlo8RlZDO58CuQJKunoA1&#10;EhaLFHhZ8P8vlL9QSwMEFAAAAAgAh07iQOo84G2oAQAALQMAAA4AAABkcnMvZTJvRG9jLnhtbK1S&#10;wU4bMRC9V+o/WL43GzZsFVbZICEEQkIFCfgAx2tnLdkeyzbZzQ/QP+iJS+98V76jYycbKnqruIzH&#10;M+M38954cT4YTTbCBwW2oSeTKSXCcmiVXTf06fHq25ySEJltmQYrGroVgZ4vv35Z9K4WJXSgW+EJ&#10;gthQ966hXYyuLorAO2FYmIATFpMSvGERr35dtJ71iG50UU6n34sefOs8cBECRi/3SbrM+FIKHu+k&#10;DCIS3VCcLWbrs10lWywXrF575jrFD2Ow/5jCMGWx6RHqkkVGnr36B8oo7iGAjBMOpgApFReZA7I5&#10;mX5g89AxJzIXFCe4o0zh82D5j829J6pt6IwSywyuaPfr5+71bff7hcySPL0LNVY9OKyLwwUMuOYx&#10;HjCYWA/Sm3QiH4J5FHp7FFcMkXAMzsrT6nReUcIxNyvn5VmVYIr3186HeC3AkOQ01OPysqZscxvi&#10;vnQsSc0sXCmt8wK1JX1Dz6qyyg+OGQTXFnskDvtZkxeH1XAgtoJ2i7z0jUVN0/8YHT86q9F5dl6t&#10;O5wrs8+QuJNM4PB/0tL/vufG7798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wDdx2QAAAAoB&#10;AAAPAAAAAAAAAAEAIAAAACIAAABkcnMvZG93bnJldi54bWxQSwECFAAUAAAACACHTuJA6jzgbagB&#10;AAAtAwAADgAAAAAAAAABACAAAAAoAQAAZHJzL2Uyb0RvYy54bWxQSwUGAAAAAAYABgBZAQAAQgUA&#10;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5083" w:type="dxa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7"/>
                        <w:gridCol w:w="1174"/>
                        <w:gridCol w:w="334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6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6"/>
                              <w:spacing w:before="123"/>
                              <w:ind w:left="9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spacing w:before="123"/>
                              <w:ind w:left="9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先进工作者</w:t>
                            </w:r>
                          </w:p>
                        </w:tc>
                        <w:tc>
                          <w:tcPr>
                            <w:tcW w:w="33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23"/>
                              <w:ind w:left="109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所在单位名称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30" w:after="39"/>
        <w:ind w:left="149" w:right="0" w:firstLine="0"/>
        <w:jc w:val="left"/>
        <w:rPr>
          <w:b/>
          <w:sz w:val="20"/>
        </w:rPr>
      </w:pPr>
      <w:r>
        <w:rPr>
          <w:b/>
          <w:sz w:val="20"/>
        </w:rPr>
        <w:t>一、整机</w:t>
      </w:r>
    </w:p>
    <w:tbl>
      <w:tblPr>
        <w:tblStyle w:val="5"/>
        <w:tblW w:w="5083" w:type="dxa"/>
        <w:tblInd w:w="538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174"/>
        <w:gridCol w:w="33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汤筱丽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中国重汽集团杭州发动机有限公司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张孝伟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南京汽车集团有限公司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帅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比亚迪汽车有限责任公司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覃金宇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柳州五菱柳机动力有限公司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曾繁友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江西五十铃发动机有限公司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淼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沈阳新光华晨汽车发动机有限公司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spacing w:before="64"/>
              <w:ind w:left="172" w:right="13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74" w:type="dxa"/>
          </w:tcPr>
          <w:p>
            <w:pPr>
              <w:pStyle w:val="6"/>
              <w:spacing w:before="64"/>
              <w:ind w:left="37"/>
              <w:rPr>
                <w:sz w:val="20"/>
              </w:rPr>
            </w:pPr>
            <w:r>
              <w:rPr>
                <w:sz w:val="20"/>
              </w:rPr>
              <w:t>王文砚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spacing w:before="64"/>
              <w:jc w:val="left"/>
              <w:rPr>
                <w:sz w:val="20"/>
              </w:rPr>
            </w:pPr>
            <w:r>
              <w:rPr>
                <w:sz w:val="20"/>
              </w:rPr>
              <w:t>华晨宝马汽车有限公司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娇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spacing w:before="73"/>
              <w:ind w:right="-15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沈阳新光华翔汽车发动机制造有限公司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琳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上汽通用五菱汽车股份有限公司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沈月锋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慈溪三环柴油机有限公司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匀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山东华源莱动内燃机有限公司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楼美兰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浙江四方集团公司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曾召辉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重庆市凯米尔动力机械有限公司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何丁丁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恒天动力有限公司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张凌云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无锡动力工程股份有限公司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崔孟河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一拖（洛阳）柴油机有限公司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李燕玲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重庆康明斯发动机有限公司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欧阳峰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福建力佳股份有限公司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慧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福州金飞鱼柴油机有限公司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蓝儒隆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联合动力机电科技有限公司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杨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江苏林海动力机械集团公司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史建鹏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山东华盛中天机械集团股份有限公司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霞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常州川崎光阳发动机有限公司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楠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重庆润通动力制造有限公司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明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雅马哈发动机商贸(上海)有限公司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旗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牧田（昆山）有限公司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叶美红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苏州市双马机电有限公司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彭家秀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重庆力帆内燃机有限公司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172" w:right="134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74" w:type="dxa"/>
          </w:tcPr>
          <w:p>
            <w:pPr>
              <w:pStyle w:val="6"/>
              <w:tabs>
                <w:tab w:val="left" w:pos="434"/>
              </w:tabs>
              <w:rPr>
                <w:sz w:val="20"/>
              </w:rPr>
            </w:pPr>
            <w:r>
              <w:rPr>
                <w:sz w:val="20"/>
              </w:rPr>
              <w:t>江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菊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重庆力帆汽车发动机有限公司</w:t>
            </w:r>
          </w:p>
        </w:tc>
      </w:tr>
    </w:tbl>
    <w:p>
      <w:pPr>
        <w:spacing w:before="54" w:after="50"/>
        <w:ind w:left="1681" w:right="440" w:firstLine="0"/>
        <w:jc w:val="center"/>
        <w:rPr>
          <w:b/>
          <w:sz w:val="20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-6997700</wp:posOffset>
                </wp:positionV>
                <wp:extent cx="3270885" cy="84435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844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5122" w:type="dxa"/>
                              <w:tblInd w:w="7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6"/>
                              <w:gridCol w:w="1174"/>
                              <w:gridCol w:w="338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万成杨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安徽全柴集团有限公司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梁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北京福田康明斯发动机有限公司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高文娟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北汽福田北京福田发动机厂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洪亚平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常柴股份有限公司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王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硕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东风康明斯发动机有限公司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陈希昌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东风商用车有限公司发动机厂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64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spacing w:before="64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吴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诚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spacing w:before="64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广汽丰田发动机有限公司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罗志坚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广西玉柴机器股份有限公司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黎勇进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广西玉柴机器股份有限公司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宋婉婷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哈尔滨东安汽车动力股份有限公司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戴崇文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江苏农华智慧农业科技股份有限公司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戴玉锟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江西昌河汽车责任有限公司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周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林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昆明云内动力股份有限公司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黄中文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隆鑫通用动力股份有限公司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黎 毅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绵阳新晨动力机械有限公司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王文锡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绵阳新晨动力机械有限公司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杨海蛟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华丰动力股份有限公司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刘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娟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上汽菲亚特红岩动力总成有限公司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白金婷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天津雷沃重工集团股份有限公司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钟世香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潍柴控股集团有限公司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雷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亮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潍柴控股集团有限公司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刘嘉琳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一汽解放汽车有限公司无锡柴油机厂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沈素梅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扬动股份有限公司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高明洋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长城汽车股份有限公司动力模块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袁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萍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浙江新柴股份有限公司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王建英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中国石油集团济柴动力总厂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姚京晶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卡特彼勒（中国）投资有限公司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甜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淄柴动力有限公司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黄春鸣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上海柴油机股份有限公司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刘芷含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spacing w:before="73"/>
                                    <w:ind w:left="3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沈阳航天三菱汽车发动机制造有限公司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35"/>
                                    </w:tabs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群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成都成发汽车发动机有限公司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姚天炜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吉利四川商用车有限公司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王晓鹏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道依茨一汽（大连）柴油机有限公司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李文石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哈尔滨东安汽车发动机制造有限公司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64"/>
                                    <w:ind w:left="182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6"/>
                                    <w:spacing w:before="64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张小容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>
                                  <w:pPr>
                                    <w:pStyle w:val="6"/>
                                    <w:spacing w:before="64"/>
                                    <w:ind w:left="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重庆小康动力有限公司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15pt;margin-top:-551pt;height:664.85pt;width:257.55pt;mso-position-horizontal-relative:page;z-index:251663360;mso-width-relative:page;mso-height-relative:page;" filled="f" stroked="f" coordsize="21600,21600" o:gfxdata="UEsDBAoAAAAAAIdO4kAAAAAAAAAAAAAAAAAEAAAAZHJzL1BLAwQUAAAACACHTuJAg2FHw9sAAAAM&#10;AQAADwAAAGRycy9kb3ducmV2LnhtbE2Py07DMBBF90j8gzWV2LV2DEpomkmFEKyQEGlYsHRiN4ka&#10;j0PsPvh7zKosR3N077nF9mJHdjKzHxwhJCsBzFDr9EAdwmf9unwE5oMirUZHBuHHeNiWtzeFyrU7&#10;U2VOu9CxGEI+Vwh9CFPOuW97Y5VfuclQ/O3dbFWI59xxPatzDLcjl0Kk3KqBYkOvJvPcm/awO1qE&#10;py+qXobv9+aj2ldDXa8FvaUHxLtFIjbAgrmEKwx/+lEdyujUuCNpz0aEtbyPJMIySYSMqyKSiuwB&#10;WIMgZZYBLwv+f0T5C1BLAwQUAAAACACHTuJAJ5d426kBAAAuAwAADgAAAGRycy9lMm9Eb2MueG1s&#10;rVLNjhMxDL4j8Q5R7nSm3R3ojjpdCa0WISFAWniANJN0IiVx5GQ70xeAN+DEhTvP1efASX8WwQ1x&#10;cRzb+ezvc1a3k7NspzAa8B2fz2rOlJfQG7/t+OdP9y+WnMUkfC8seNXxvYr8dv382WoMrVrAALZX&#10;yAjEx3YMHR9SCm1VRTkoJ+IMgvKU1IBOJLritupRjITubLWo65fVCNgHBKlipOjdMcnXBV9rJdMH&#10;raNKzHacZkvFYrGbbKv1SrRbFGEw8jSG+IcpnDCeml6g7kQS7BHNX1DOSIQIOs0kuAq0NlIVDsRm&#10;Xv/B5mEQQRUuJE4MF5ni/4OV73cfkZmedseZF45WdPj29fD95+HHFzbP8owhtlT1EKguTa9hyqWn&#10;eKRgZj1pdPkkPozyJPT+Iq6aEpMUvFq8qpfLhjNJueX19VVz02Sc6ul5wJjeKHAsOx1H2l4RVeze&#10;xXQsPZfkbh7ujbUUF631bOz4TbNoyoNLhsCtpx6ZxHHY7KVpM50YbKDfEzH71pOo+YOcHTw7m7Pz&#10;GNBsB5qr0C+QtJRC4PSB8tZ/v5fGT998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DYUfD2wAA&#10;AAwBAAAPAAAAAAAAAAEAIAAAACIAAABkcnMvZG93bnJldi54bWxQSwECFAAUAAAACACHTuJAJ5d4&#10;26kBAAAuAwAADgAAAAAAAAABACAAAAAqAQAAZHJzL2Uyb0RvYy54bWxQSwUGAAAAAAYABgBZAQAA&#10;RQ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5122" w:type="dxa"/>
                        <w:tblInd w:w="7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6"/>
                        <w:gridCol w:w="1174"/>
                        <w:gridCol w:w="338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万成杨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安徽全柴集团有限公司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梁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北京福田康明斯发动机有限公司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高文娟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北汽福田北京福田发动机厂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洪亚平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常柴股份有限公司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王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硕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东风康明斯发动机有限公司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陈希昌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东风商用车有限公司发动机厂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spacing w:before="64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spacing w:before="64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吴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诚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spacing w:before="64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广汽丰田发动机有限公司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罗志坚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广西玉柴机器股份有限公司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黎勇进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广西玉柴机器股份有限公司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宋婉婷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哈尔滨东安汽车动力股份有限公司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戴崇文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江苏农华智慧农业科技股份有限公司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戴玉锟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江西昌河汽车责任有限公司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周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林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昆明云内动力股份有限公司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黄中文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隆鑫通用动力股份有限公司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黎 毅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绵阳新晨动力机械有限公司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王文锡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绵阳新晨动力机械有限公司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杨海蛟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华丰动力股份有限公司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刘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娟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上汽菲亚特红岩动力总成有限公司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白金婷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天津雷沃重工集团股份有限公司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钟世香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潍柴控股集团有限公司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雷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亮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潍柴控股集团有限公司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刘嘉琳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一汽解放汽车有限公司无锡柴油机厂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沈素梅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扬动股份有限公司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高明洋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长城汽车股份有限公司动力模块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袁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萍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浙江新柴股份有限公司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王建英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中国石油集团济柴动力总厂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姚京晶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卡特彼勒（中国）投资有限公司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田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甜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淄柴动力有限公司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黄春鸣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上海柴油机股份有限公司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刘芷含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spacing w:before="73"/>
                              <w:ind w:left="3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沈阳航天三菱汽车发动机制造有限公司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tabs>
                                <w:tab w:val="left" w:pos="435"/>
                              </w:tabs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群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成都成发汽车发动机有限公司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姚天炜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吉利四川商用车有限公司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王晓鹏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道依茨一汽（大连）柴油机有限公司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李文石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哈尔滨东安汽车发动机制造有限公司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56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spacing w:before="64"/>
                              <w:ind w:left="182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6"/>
                              <w:spacing w:before="64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张小容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>
                            <w:pPr>
                              <w:pStyle w:val="6"/>
                              <w:spacing w:before="64"/>
                              <w:ind w:left="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重庆小康动力有限公司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b/>
          <w:sz w:val="20"/>
        </w:rPr>
        <w:t>二、零部件</w:t>
      </w:r>
    </w:p>
    <w:tbl>
      <w:tblPr>
        <w:tblStyle w:val="5"/>
        <w:tblW w:w="5083" w:type="dxa"/>
        <w:tblInd w:w="538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174"/>
        <w:gridCol w:w="33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卢艳艳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浙江德宏汽车电子电器股份有限公司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汲艳青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山东滨州渤海活塞股份有限公司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严国红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jc w:val="left"/>
              <w:rPr>
                <w:sz w:val="20"/>
              </w:rPr>
            </w:pPr>
            <w:r>
              <w:rPr>
                <w:sz w:val="20"/>
              </w:rPr>
              <w:t>无锡威孚高科技集团股份有限公司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4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肖春发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spacing w:before="89"/>
              <w:ind w:left="29" w:right="-1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中国重汽集团重庆重庆燃油喷射系统有限公司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7" w:type="dxa"/>
          </w:tcPr>
          <w:p>
            <w:pPr>
              <w:pStyle w:val="6"/>
              <w:spacing w:before="64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4" w:type="dxa"/>
          </w:tcPr>
          <w:p>
            <w:pPr>
              <w:pStyle w:val="6"/>
              <w:spacing w:before="64"/>
              <w:ind w:left="37"/>
              <w:rPr>
                <w:sz w:val="20"/>
              </w:rPr>
            </w:pPr>
            <w:r>
              <w:rPr>
                <w:sz w:val="20"/>
              </w:rPr>
              <w:t>白桂菊</w:t>
            </w:r>
          </w:p>
        </w:tc>
        <w:tc>
          <w:tcPr>
            <w:tcW w:w="3342" w:type="dxa"/>
            <w:tcBorders>
              <w:right w:val="nil"/>
            </w:tcBorders>
          </w:tcPr>
          <w:p>
            <w:pPr>
              <w:pStyle w:val="6"/>
              <w:spacing w:before="64"/>
              <w:jc w:val="left"/>
              <w:rPr>
                <w:sz w:val="20"/>
              </w:rPr>
            </w:pPr>
            <w:r>
              <w:rPr>
                <w:sz w:val="20"/>
              </w:rPr>
              <w:t>山东菏泽华星油泵油嘴有限公司</w:t>
            </w:r>
          </w:p>
        </w:tc>
      </w:tr>
    </w:tbl>
    <w:p/>
    <w:p/>
    <w:sectPr>
      <w:pgSz w:w="12250" w:h="17180"/>
      <w:pgMar w:top="800" w:right="840" w:bottom="280" w:left="8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6472D"/>
    <w:rsid w:val="6F5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1"/>
      <w:ind w:left="1681" w:right="1694" w:hanging="1859"/>
      <w:outlineLvl w:val="1"/>
    </w:pPr>
    <w:rPr>
      <w:rFonts w:ascii="宋体" w:hAnsi="宋体" w:eastAsia="宋体" w:cs="宋体"/>
      <w:sz w:val="35"/>
      <w:szCs w:val="35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63"/>
      <w:ind w:left="3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2018-12-04T08:44:00Z</dcterms:created>
  <dc:creator>蒲公英的约定</dc:creator>
  <cp:lastModifiedBy>蒲公英的约定</cp:lastModifiedBy>
  <dcterms:modified xsi:type="dcterms:W3CDTF">2018-12-04T08:44:58Z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